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 AND TORESS STRAIT ISLANDER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PROUD    </w:t>
      </w:r>
      <w:r>
        <w:t xml:space="preserve">   CULTURE    </w:t>
      </w:r>
      <w:r>
        <w:t xml:space="preserve">   SPIRIT    </w:t>
      </w:r>
      <w:r>
        <w:t xml:space="preserve">   LAND    </w:t>
      </w:r>
      <w:r>
        <w:t xml:space="preserve">   OCEAN    </w:t>
      </w:r>
      <w:r>
        <w:t xml:space="preserve">   TURTLE    </w:t>
      </w:r>
      <w:r>
        <w:t xml:space="preserve">   SPEAR    </w:t>
      </w:r>
      <w:r>
        <w:t xml:space="preserve">   HUNTING    </w:t>
      </w:r>
      <w:r>
        <w:t xml:space="preserve">   FISH    </w:t>
      </w:r>
      <w:r>
        <w:t xml:space="preserve">   DUGONG    </w:t>
      </w:r>
      <w:r>
        <w:t xml:space="preserve">   KANGAROO    </w:t>
      </w:r>
      <w:r>
        <w:t xml:space="preserve">   DHARI    </w:t>
      </w:r>
      <w:r>
        <w:t xml:space="preserve">   NAIDOC    </w:t>
      </w:r>
      <w:r>
        <w:t xml:space="preserve">   DIDGERIDOO    </w:t>
      </w:r>
      <w:r>
        <w:t xml:space="preserve">   CLAPSTICKS    </w:t>
      </w:r>
      <w:r>
        <w:t xml:space="preserve">   CATHY FREEMAN    </w:t>
      </w:r>
      <w:r>
        <w:t xml:space="preserve">   ABORIGINAL    </w:t>
      </w:r>
      <w:r>
        <w:t xml:space="preserve">   NEVILLE BONNER    </w:t>
      </w:r>
      <w:r>
        <w:t xml:space="preserve">   TORESS STRAIT ISLANDER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AND TORESS STRAIT ISLANDER WORD SEARCH</dc:title>
  <dcterms:created xsi:type="dcterms:W3CDTF">2021-10-11T00:31:16Z</dcterms:created>
  <dcterms:modified xsi:type="dcterms:W3CDTF">2021-10-11T00:31:16Z</dcterms:modified>
</cp:coreProperties>
</file>