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Aspire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transition    </w:t>
      </w:r>
      <w:r>
        <w:t xml:space="preserve">   explain    </w:t>
      </w:r>
      <w:r>
        <w:t xml:space="preserve">   cite evidence    </w:t>
      </w:r>
      <w:r>
        <w:t xml:space="preserve">   meter    </w:t>
      </w:r>
      <w:r>
        <w:t xml:space="preserve">   poetry    </w:t>
      </w:r>
      <w:r>
        <w:t xml:space="preserve">   fantasy    </w:t>
      </w:r>
      <w:r>
        <w:t xml:space="preserve">   imagery    </w:t>
      </w:r>
      <w:r>
        <w:t xml:space="preserve">   tone    </w:t>
      </w:r>
      <w:r>
        <w:t xml:space="preserve">   mood    </w:t>
      </w:r>
      <w:r>
        <w:t xml:space="preserve">   refrain    </w:t>
      </w:r>
      <w:r>
        <w:t xml:space="preserve">   contrast    </w:t>
      </w:r>
      <w:r>
        <w:t xml:space="preserve">   compare    </w:t>
      </w:r>
      <w:r>
        <w:t xml:space="preserve">   utopia    </w:t>
      </w:r>
      <w:r>
        <w:t xml:space="preserve">   dystopia    </w:t>
      </w:r>
      <w:r>
        <w:t xml:space="preserve">   realistic fiction    </w:t>
      </w:r>
      <w:r>
        <w:t xml:space="preserve">   prose    </w:t>
      </w:r>
      <w:r>
        <w:t xml:space="preserve">   figurative language    </w:t>
      </w:r>
      <w:r>
        <w:t xml:space="preserve">   denotation    </w:t>
      </w:r>
      <w:r>
        <w:t xml:space="preserve">   connotation    </w:t>
      </w:r>
      <w:r>
        <w:t xml:space="preserve">   rhyme scheme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Aspire English</dc:title>
  <dcterms:created xsi:type="dcterms:W3CDTF">2021-10-11T00:35:23Z</dcterms:created>
  <dcterms:modified xsi:type="dcterms:W3CDTF">2021-10-11T00:35:23Z</dcterms:modified>
</cp:coreProperties>
</file>