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prevention    </w:t>
      </w:r>
      <w:r>
        <w:t xml:space="preserve">   awareness    </w:t>
      </w:r>
      <w:r>
        <w:t xml:space="preserve">   risks    </w:t>
      </w:r>
      <w:r>
        <w:t xml:space="preserve">   alcoholism    </w:t>
      </w:r>
      <w:r>
        <w:t xml:space="preserve">   illegal    </w:t>
      </w:r>
      <w:r>
        <w:t xml:space="preserve">   addiction    </w:t>
      </w:r>
      <w:r>
        <w:t xml:space="preserve">   violence    </w:t>
      </w:r>
      <w:r>
        <w:t xml:space="preserve">   cancer    </w:t>
      </w:r>
      <w:r>
        <w:t xml:space="preserve">   ecstasy    </w:t>
      </w:r>
      <w:r>
        <w:t xml:space="preserve">   depression    </w:t>
      </w:r>
      <w:r>
        <w:t xml:space="preserve">   medicine    </w:t>
      </w:r>
      <w:r>
        <w:t xml:space="preserve">   snuff    </w:t>
      </w:r>
      <w:r>
        <w:t xml:space="preserve">   weed    </w:t>
      </w:r>
      <w:r>
        <w:t xml:space="preserve">   wine    </w:t>
      </w:r>
      <w:r>
        <w:t xml:space="preserve">   beer    </w:t>
      </w:r>
      <w:r>
        <w:t xml:space="preserve">   cocaine    </w:t>
      </w:r>
      <w:r>
        <w:t xml:space="preserve">   pills    </w:t>
      </w:r>
      <w:r>
        <w:t xml:space="preserve">   tolerance    </w:t>
      </w:r>
      <w:r>
        <w:t xml:space="preserve">   tobacco    </w:t>
      </w:r>
      <w:r>
        <w:t xml:space="preserve">   secondhand    </w:t>
      </w:r>
      <w:r>
        <w:t xml:space="preserve">   marijuana    </w:t>
      </w:r>
      <w:r>
        <w:t xml:space="preserve">   perscription    </w:t>
      </w:r>
      <w:r>
        <w:t xml:space="preserve">   alcohol    </w:t>
      </w:r>
      <w:r>
        <w:t xml:space="preserve">   cigarettes    </w:t>
      </w:r>
      <w:r>
        <w:t xml:space="preserve">   nicotine    </w:t>
      </w:r>
      <w:r>
        <w:t xml:space="preserve">  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ATOD</dc:title>
  <dcterms:created xsi:type="dcterms:W3CDTF">2021-10-11T01:40:08Z</dcterms:created>
  <dcterms:modified xsi:type="dcterms:W3CDTF">2021-10-11T01:40:08Z</dcterms:modified>
</cp:coreProperties>
</file>