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Abortion    </w:t>
      </w:r>
      <w:r>
        <w:t xml:space="preserve">   Abtinence    </w:t>
      </w:r>
      <w:r>
        <w:t xml:space="preserve">   Baby    </w:t>
      </w:r>
      <w:r>
        <w:t xml:space="preserve">   Choice    </w:t>
      </w:r>
      <w:r>
        <w:t xml:space="preserve">   Clinic    </w:t>
      </w:r>
      <w:r>
        <w:t xml:space="preserve">   Education    </w:t>
      </w:r>
      <w:r>
        <w:t xml:space="preserve">   Family    </w:t>
      </w:r>
      <w:r>
        <w:t xml:space="preserve">   Hospital    </w:t>
      </w:r>
      <w:r>
        <w:t xml:space="preserve">   Legal    </w:t>
      </w:r>
      <w:r>
        <w:t xml:space="preserve">   Life    </w:t>
      </w:r>
      <w:r>
        <w:t xml:space="preserve">   Protection    </w:t>
      </w:r>
      <w:r>
        <w:t xml:space="preserve">   Rights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</dc:title>
  <dcterms:created xsi:type="dcterms:W3CDTF">2021-10-11T00:30:22Z</dcterms:created>
  <dcterms:modified xsi:type="dcterms:W3CDTF">2021-10-11T00:30:22Z</dcterms:modified>
</cp:coreProperties>
</file>