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Adolf Hitler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 sign    </w:t>
      </w:r>
      <w:r>
        <w:t xml:space="preserve">   France    </w:t>
      </w:r>
      <w:r>
        <w:t xml:space="preserve">   Soldiars    </w:t>
      </w:r>
      <w:r>
        <w:t xml:space="preserve">   Nazis    </w:t>
      </w:r>
      <w:r>
        <w:t xml:space="preserve">   War    </w:t>
      </w:r>
      <w:r>
        <w:t xml:space="preserve">   Gas Chambers    </w:t>
      </w:r>
      <w:r>
        <w:t xml:space="preserve">   Germany    </w:t>
      </w:r>
      <w:r>
        <w:t xml:space="preserve">   Guns    </w:t>
      </w:r>
      <w:r>
        <w:t xml:space="preserve">   Jewish    </w:t>
      </w:r>
      <w:r>
        <w:t xml:space="preserve">   Kill    </w:t>
      </w:r>
      <w:r>
        <w:t xml:space="preserve">   Adolf    </w:t>
      </w:r>
      <w:r>
        <w:t xml:space="preserve">   Concentration Camps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 Word Search</dc:title>
  <dcterms:created xsi:type="dcterms:W3CDTF">2021-10-11T00:40:27Z</dcterms:created>
  <dcterms:modified xsi:type="dcterms:W3CDTF">2021-10-11T00:40:27Z</dcterms:modified>
</cp:coreProperties>
</file>