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Revolutionary era, civilian sworn to be ready to fight with only one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incoming money from taxes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Americans colonist who remained loyal to Britain and opposed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mocking representing an unpopular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 document allowing customs officers to enter any location to search for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expression of opinion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hired 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spread political ideas and information through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introduction to a formal document that often tells why the document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enlist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refuse to buy items in order to show disapproval or force acceptance of one's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Colonist who favored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ideas or information intentionally spread to harm or help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defiance of authority</w:t>
            </w:r>
          </w:p>
        </w:tc>
      </w:tr>
    </w:tbl>
    <w:p>
      <w:pPr>
        <w:pStyle w:val="WordBankLarge"/>
      </w:pPr>
      <w:r>
        <w:t xml:space="preserve">   Preamble    </w:t>
      </w:r>
      <w:r>
        <w:t xml:space="preserve">   Revenue    </w:t>
      </w:r>
      <w:r>
        <w:t xml:space="preserve">   Writ of Assistance     </w:t>
      </w:r>
      <w:r>
        <w:t xml:space="preserve">   Mercenary    </w:t>
      </w:r>
      <w:r>
        <w:t xml:space="preserve">   Recruit    </w:t>
      </w:r>
      <w:r>
        <w:t xml:space="preserve">   Resolution    </w:t>
      </w:r>
      <w:r>
        <w:t xml:space="preserve">   Effigy    </w:t>
      </w:r>
      <w:r>
        <w:t xml:space="preserve">   Repeal    </w:t>
      </w:r>
      <w:r>
        <w:t xml:space="preserve">   Boycott    </w:t>
      </w:r>
      <w:r>
        <w:t xml:space="preserve">   Petition    </w:t>
      </w:r>
      <w:r>
        <w:t xml:space="preserve">   Loyalist    </w:t>
      </w:r>
      <w:r>
        <w:t xml:space="preserve">   Patriot    </w:t>
      </w:r>
      <w:r>
        <w:t xml:space="preserve">   Minuteman    </w:t>
      </w:r>
      <w:r>
        <w:t xml:space="preserve">   Rebellion    </w:t>
      </w:r>
      <w:r>
        <w:t xml:space="preserve">   Propaganda    </w:t>
      </w:r>
      <w:r>
        <w:t xml:space="preserve">   Committee of Correspondence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2021-10-11T01:05:32Z</dcterms:created>
  <dcterms:modified xsi:type="dcterms:W3CDTF">2021-10-11T01:05:32Z</dcterms:modified>
</cp:coreProperties>
</file>