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Sugar Candy Mountain    </w:t>
      </w:r>
      <w:r>
        <w:t xml:space="preserve">   Russian Revolution    </w:t>
      </w:r>
      <w:r>
        <w:t xml:space="preserve">   Seven Commandments    </w:t>
      </w:r>
      <w:r>
        <w:t xml:space="preserve">   Animal Farm    </w:t>
      </w:r>
      <w:r>
        <w:t xml:space="preserve">   Manor Farm    </w:t>
      </w:r>
      <w:r>
        <w:t xml:space="preserve">   Squealer    </w:t>
      </w:r>
      <w:r>
        <w:t xml:space="preserve">   Mr Pilkington    </w:t>
      </w:r>
      <w:r>
        <w:t xml:space="preserve">   Jessie    </w:t>
      </w:r>
      <w:r>
        <w:t xml:space="preserve">   Snowball    </w:t>
      </w:r>
      <w:r>
        <w:t xml:space="preserve">   Mr Jones    </w:t>
      </w:r>
      <w:r>
        <w:t xml:space="preserve">   Boxer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Search</dc:title>
  <dcterms:created xsi:type="dcterms:W3CDTF">2021-10-11T01:17:31Z</dcterms:created>
  <dcterms:modified xsi:type="dcterms:W3CDTF">2021-10-11T01:17:31Z</dcterms:modified>
</cp:coreProperties>
</file>