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Ariana Grande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the light is coming    </w:t>
      </w:r>
      <w:r>
        <w:t xml:space="preserve">   sweetner    </w:t>
      </w:r>
      <w:r>
        <w:t xml:space="preserve">   everytime    </w:t>
      </w:r>
      <w:r>
        <w:t xml:space="preserve">   pete davidson    </w:t>
      </w:r>
      <w:r>
        <w:t xml:space="preserve">   rainddrops    </w:t>
      </w:r>
      <w:r>
        <w:t xml:space="preserve">   better off    </w:t>
      </w:r>
      <w:r>
        <w:t xml:space="preserve">   breathin    </w:t>
      </w:r>
      <w:r>
        <w:t xml:space="preserve">   god is a woman    </w:t>
      </w:r>
      <w:r>
        <w:t xml:space="preserve">   goodnight and go    </w:t>
      </w:r>
      <w:r>
        <w:t xml:space="preserve">   get well soon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Ariana Grande </dc:title>
  <dcterms:created xsi:type="dcterms:W3CDTF">2021-10-11T01:32:13Z</dcterms:created>
  <dcterms:modified xsi:type="dcterms:W3CDTF">2021-10-11T01:32:13Z</dcterms:modified>
</cp:coreProperties>
</file>