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LoudNoises    </w:t>
      </w:r>
      <w:r>
        <w:t xml:space="preserve">   Language    </w:t>
      </w:r>
      <w:r>
        <w:t xml:space="preserve">   Lacking    </w:t>
      </w:r>
      <w:r>
        <w:t xml:space="preserve">   Boys    </w:t>
      </w:r>
      <w:r>
        <w:t xml:space="preserve">   Behavior    </w:t>
      </w:r>
      <w:r>
        <w:t xml:space="preserve">   Awareness    </w:t>
      </w:r>
      <w:r>
        <w:t xml:space="preserve">   Asperger    </w:t>
      </w:r>
      <w:r>
        <w:t xml:space="preserve">   Education    </w:t>
      </w:r>
      <w:r>
        <w:t xml:space="preserve">   Early    </w:t>
      </w:r>
      <w:r>
        <w:t xml:space="preserve">   Factors    </w:t>
      </w:r>
      <w:r>
        <w:t xml:space="preserve">   Developmental    </w:t>
      </w:r>
      <w:r>
        <w:t xml:space="preserve">   Hereditary    </w:t>
      </w:r>
      <w:r>
        <w:t xml:space="preserve">   Complex    </w:t>
      </w:r>
      <w:r>
        <w:t xml:space="preserve">   No Cure    </w:t>
      </w:r>
      <w:r>
        <w:t xml:space="preserve">   ASD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2021-10-11T01:43:18Z</dcterms:created>
  <dcterms:modified xsi:type="dcterms:W3CDTF">2021-10-11T01:43:18Z</dcterms:modified>
</cp:coreProperties>
</file>