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LIGHT DEPENDENT REACTIONS    </w:t>
      </w:r>
      <w:r>
        <w:t xml:space="preserve">   ELECTRON TRANSPORT CHAIN    </w:t>
      </w:r>
      <w:r>
        <w:t xml:space="preserve">   TELOMERE    </w:t>
      </w:r>
      <w:r>
        <w:t xml:space="preserve">   CENTROMERE    </w:t>
      </w:r>
      <w:r>
        <w:t xml:space="preserve">   CHROMATID    </w:t>
      </w:r>
      <w:r>
        <w:t xml:space="preserve">   CHROMATIN    </w:t>
      </w:r>
      <w:r>
        <w:t xml:space="preserve">   HISTONE    </w:t>
      </w:r>
      <w:r>
        <w:t xml:space="preserve">   CHROMOSOME    </w:t>
      </w:r>
      <w:r>
        <w:t xml:space="preserve">   CYTOKINESIS    </w:t>
      </w:r>
      <w:r>
        <w:t xml:space="preserve">   MITOSIS    </w:t>
      </w:r>
      <w:r>
        <w:t xml:space="preserve">   CELL CYCLE    </w:t>
      </w:r>
      <w:r>
        <w:t xml:space="preserve">   KREBS CYCLE    </w:t>
      </w:r>
      <w:r>
        <w:t xml:space="preserve">   GLYCOLYSIS    </w:t>
      </w:r>
      <w:r>
        <w:t xml:space="preserve">   AEROBIC    </w:t>
      </w:r>
      <w:r>
        <w:t xml:space="preserve">   CALVIN CYCLE    </w:t>
      </w:r>
      <w:r>
        <w:t xml:space="preserve">   CELLULAR RESPIRATION    </w:t>
      </w:r>
      <w:r>
        <w:t xml:space="preserve">   PHOTOSYSTEM    </w:t>
      </w:r>
      <w:r>
        <w:t xml:space="preserve">   THYLAKOID    </w:t>
      </w:r>
      <w:r>
        <w:t xml:space="preserve">   CHLOROPHYLL    </w:t>
      </w:r>
      <w:r>
        <w:t xml:space="preserve">   PHOTOSYNTHESIS    </w:t>
      </w:r>
      <w:r>
        <w:t xml:space="preserve">   CHEMOSYNTHESIS    </w:t>
      </w:r>
      <w:r>
        <w:t xml:space="preserve">   ADP    </w:t>
      </w:r>
      <w:r>
        <w:t xml:space="preserve">   ATP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2021-10-11T02:14:17Z</dcterms:created>
  <dcterms:modified xsi:type="dcterms:W3CDTF">2021-10-11T02:14:17Z</dcterms:modified>
</cp:coreProperties>
</file>