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 River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raging    </w:t>
      </w:r>
      <w:r>
        <w:t xml:space="preserve">   disbelief    </w:t>
      </w:r>
      <w:r>
        <w:t xml:space="preserve">   debris    </w:t>
      </w:r>
      <w:r>
        <w:t xml:space="preserve">   hallucinate    </w:t>
      </w:r>
      <w:r>
        <w:t xml:space="preserve">   feeble    </w:t>
      </w:r>
      <w:r>
        <w:t xml:space="preserve">   teetered    </w:t>
      </w:r>
      <w:r>
        <w:t xml:space="preserve">   groped    </w:t>
      </w:r>
      <w:r>
        <w:t xml:space="preserve">   manoeured    </w:t>
      </w:r>
      <w:r>
        <w:t xml:space="preserve">   swiftly    </w:t>
      </w:r>
      <w:r>
        <w:t xml:space="preserve">   gauge    </w:t>
      </w:r>
      <w:r>
        <w:t xml:space="preserve">   floe    </w:t>
      </w:r>
      <w:r>
        <w:t xml:space="preserve">   frantically    </w:t>
      </w:r>
      <w:r>
        <w:t xml:space="preserve">   treacherous    </w:t>
      </w:r>
      <w:r>
        <w:t xml:space="preserve">   sloshed    </w:t>
      </w:r>
      <w:r>
        <w:t xml:space="preserve">   perplexed    </w:t>
      </w:r>
      <w:r>
        <w:t xml:space="preserve">   vigorously    </w:t>
      </w:r>
      <w:r>
        <w:t xml:space="preserve">   triumphently    </w:t>
      </w:r>
      <w:r>
        <w:t xml:space="preserve">   glinting    </w:t>
      </w:r>
      <w:r>
        <w:t xml:space="preserve">   dismantled    </w:t>
      </w:r>
      <w:r>
        <w:t xml:space="preserve">   cascade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River Rescue</dc:title>
  <dcterms:created xsi:type="dcterms:W3CDTF">2021-10-11T03:48:30Z</dcterms:created>
  <dcterms:modified xsi:type="dcterms:W3CDTF">2021-10-11T03:48:30Z</dcterms:modified>
</cp:coreProperties>
</file>