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Concentration Camps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buchenwald    </w:t>
      </w:r>
      <w:r>
        <w:t xml:space="preserve">   concentration camps    </w:t>
      </w:r>
      <w:r>
        <w:t xml:space="preserve">   freight cars    </w:t>
      </w:r>
      <w:r>
        <w:t xml:space="preserve">   gas chamber    </w:t>
      </w:r>
      <w:r>
        <w:t xml:space="preserve">   holocaust    </w:t>
      </w:r>
      <w:r>
        <w:t xml:space="preserve">   Jewish    </w:t>
      </w:r>
      <w:r>
        <w:t xml:space="preserve">   Nazi    </w:t>
      </w:r>
      <w:r>
        <w:t xml:space="preserve">   prisoner    </w:t>
      </w:r>
      <w:r>
        <w:t xml:space="preserve">   theresienstadt    </w:t>
      </w:r>
      <w:r>
        <w:t xml:space="preserve">   westerbork    </w:t>
      </w:r>
      <w:r>
        <w:t xml:space="preserve">   WWII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Camps</dc:title>
  <dcterms:created xsi:type="dcterms:W3CDTF">2021-10-11T04:30:42Z</dcterms:created>
  <dcterms:modified xsi:type="dcterms:W3CDTF">2021-10-11T04:30:42Z</dcterms:modified>
</cp:coreProperties>
</file>