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Email    </w:t>
      </w:r>
      <w:r>
        <w:t xml:space="preserve">   Stay positive    </w:t>
      </w:r>
      <w:r>
        <w:t xml:space="preserve">   Talk it out    </w:t>
      </w:r>
      <w:r>
        <w:t xml:space="preserve">   Trustworthy    </w:t>
      </w:r>
      <w:r>
        <w:t xml:space="preserve">   Trusted adult    </w:t>
      </w:r>
      <w:r>
        <w:t xml:space="preserve">   Feeling    </w:t>
      </w:r>
      <w:r>
        <w:t xml:space="preserve">   Hurt    </w:t>
      </w:r>
      <w:r>
        <w:t xml:space="preserve">   Kids help line    </w:t>
      </w:r>
      <w:r>
        <w:t xml:space="preserve">   Facebook    </w:t>
      </w:r>
      <w:r>
        <w:t xml:space="preserve">   Social media    </w:t>
      </w:r>
      <w:r>
        <w:t xml:space="preserve">   Block    </w:t>
      </w:r>
      <w:r>
        <w:t xml:space="preserve">   Cyber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 </dc:title>
  <dcterms:created xsi:type="dcterms:W3CDTF">2021-10-11T05:04:28Z</dcterms:created>
  <dcterms:modified xsi:type="dcterms:W3CDTF">2021-10-11T05:04:28Z</dcterms:modified>
</cp:coreProperties>
</file>