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Due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LIBERTY    </w:t>
      </w:r>
      <w:r>
        <w:t xml:space="preserve">   CLAUSE    </w:t>
      </w:r>
      <w:r>
        <w:t xml:space="preserve">   FREEDOM    </w:t>
      </w:r>
      <w:r>
        <w:t xml:space="preserve">   MAGNA CHARTA    </w:t>
      </w:r>
      <w:r>
        <w:t xml:space="preserve">   COMMON LAW    </w:t>
      </w:r>
      <w:r>
        <w:t xml:space="preserve">   PROCEDURAL    </w:t>
      </w:r>
      <w:r>
        <w:t xml:space="preserve">   SUBSTANTIVE    </w:t>
      </w:r>
      <w:r>
        <w:t xml:space="preserve">   RULE OF LAW    </w:t>
      </w:r>
      <w:r>
        <w:t xml:space="preserve">   PROTECTION    </w:t>
      </w:r>
      <w:r>
        <w:t xml:space="preserve">   PRIVACY    </w:t>
      </w:r>
      <w:r>
        <w:t xml:space="preserve">   BILL OF RIGHTS    </w:t>
      </w:r>
      <w:r>
        <w:t xml:space="preserve">   INCORPORATED    </w:t>
      </w:r>
      <w:r>
        <w:t xml:space="preserve">   DUE PROCESS    </w:t>
      </w:r>
      <w:r>
        <w:t xml:space="preserve">   FOURTEENTH AMENDMENT    </w:t>
      </w:r>
      <w:r>
        <w:t xml:space="preserve">   FIFTH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 Process</dc:title>
  <dcterms:created xsi:type="dcterms:W3CDTF">2021-10-11T05:43:51Z</dcterms:created>
  <dcterms:modified xsi:type="dcterms:W3CDTF">2021-10-11T05:43:51Z</dcterms:modified>
</cp:coreProperties>
</file>