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ETHIOPIA'S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imports    </w:t>
      </w:r>
      <w:r>
        <w:t xml:space="preserve">   civil war    </w:t>
      </w:r>
      <w:r>
        <w:t xml:space="preserve">   famine    </w:t>
      </w:r>
      <w:r>
        <w:t xml:space="preserve">   sustainability    </w:t>
      </w:r>
      <w:r>
        <w:t xml:space="preserve">   drought    </w:t>
      </w:r>
      <w:r>
        <w:t xml:space="preserve">   climate    </w:t>
      </w:r>
      <w:r>
        <w:t xml:space="preserve">   colonisation    </w:t>
      </w:r>
      <w:r>
        <w:t xml:space="preserve">   agriculture    </w:t>
      </w:r>
      <w:r>
        <w:t xml:space="preserve">   economy    </w:t>
      </w:r>
      <w:r>
        <w:t xml:space="preserve">   literacy rate    </w:t>
      </w:r>
      <w:r>
        <w:t xml:space="preserve">   exports    </w:t>
      </w:r>
      <w:r>
        <w:t xml:space="preserve">   trade    </w:t>
      </w:r>
      <w:r>
        <w:t xml:space="preserve">   healthcare    </w:t>
      </w:r>
      <w:r>
        <w:t xml:space="preserve">   life expectancy    </w:t>
      </w:r>
      <w:r>
        <w:t xml:space="preserve">   poverty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ETHIOPIA'S DEVELOPMENT</dc:title>
  <dcterms:created xsi:type="dcterms:W3CDTF">2021-10-11T06:32:13Z</dcterms:created>
  <dcterms:modified xsi:type="dcterms:W3CDTF">2021-10-11T06:32:13Z</dcterms:modified>
</cp:coreProperties>
</file>