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Coast    </w:t>
      </w:r>
      <w:r>
        <w:t xml:space="preserve">   Plains    </w:t>
      </w:r>
      <w:r>
        <w:t xml:space="preserve">   Woodland    </w:t>
      </w:r>
      <w:r>
        <w:t xml:space="preserve">   Fur    </w:t>
      </w:r>
      <w:r>
        <w:t xml:space="preserve">   Confederation    </w:t>
      </w:r>
      <w:r>
        <w:t xml:space="preserve">   Bilingual    </w:t>
      </w:r>
      <w:r>
        <w:t xml:space="preserve">   Totem Pole    </w:t>
      </w:r>
      <w:r>
        <w:t xml:space="preserve">   Harpoons    </w:t>
      </w:r>
      <w:r>
        <w:t xml:space="preserve">   Kayaks    </w:t>
      </w:r>
      <w:r>
        <w:t xml:space="preserve">   Igloos    </w:t>
      </w:r>
      <w:r>
        <w:t xml:space="preserve">   Mackenzie River    </w:t>
      </w:r>
      <w:r>
        <w:t xml:space="preserve">   Lake Superior    </w:t>
      </w:r>
      <w:r>
        <w:t xml:space="preserve">   Laurentian Highlands    </w:t>
      </w:r>
      <w:r>
        <w:t xml:space="preserve">   Rocky Mts.    </w:t>
      </w:r>
      <w:r>
        <w:t xml:space="preserve">   St. Lawrence River    </w:t>
      </w:r>
      <w:r>
        <w:t xml:space="preserve">   Arctic Ocean    </w:t>
      </w:r>
      <w:r>
        <w:t xml:space="preserve">   Hudson Bay    </w:t>
      </w:r>
      <w:r>
        <w:t xml:space="preserve">   Atlantic Ocean    </w:t>
      </w:r>
      <w:r>
        <w:t xml:space="preserve">   Pacific Ocean    </w:t>
      </w:r>
      <w:r>
        <w:t xml:space="preserve">   Geography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Canada</dc:title>
  <dcterms:created xsi:type="dcterms:W3CDTF">2021-10-11T05:46:48Z</dcterms:created>
  <dcterms:modified xsi:type="dcterms:W3CDTF">2021-10-11T05:46:48Z</dcterms:modified>
</cp:coreProperties>
</file>