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Specific areas    </w:t>
      </w:r>
      <w:r>
        <w:t xml:space="preserve">   prime areas    </w:t>
      </w:r>
      <w:r>
        <w:t xml:space="preserve">   characteristics    </w:t>
      </w:r>
      <w:r>
        <w:t xml:space="preserve">   nappy    </w:t>
      </w:r>
      <w:r>
        <w:t xml:space="preserve">   preschool    </w:t>
      </w:r>
      <w:r>
        <w:t xml:space="preserve">   nursery    </w:t>
      </w:r>
      <w:r>
        <w:t xml:space="preserve">   fun    </w:t>
      </w:r>
      <w:r>
        <w:t xml:space="preserve">   play    </w:t>
      </w:r>
      <w:r>
        <w:t xml:space="preserve">   Committee    </w:t>
      </w:r>
      <w:r>
        <w:t xml:space="preserve">   Keyperson    </w:t>
      </w:r>
      <w:r>
        <w:t xml:space="preserve">   Frameworks    </w:t>
      </w:r>
      <w:r>
        <w:t xml:space="preserve">   Language    </w:t>
      </w:r>
      <w:r>
        <w:t xml:space="preserve">   Physical    </w:t>
      </w:r>
      <w:r>
        <w:t xml:space="preserve">   Milestones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</dc:title>
  <dcterms:created xsi:type="dcterms:W3CDTF">2021-10-11T05:47:12Z</dcterms:created>
  <dcterms:modified xsi:type="dcterms:W3CDTF">2021-10-11T05:47:12Z</dcterms:modified>
</cp:coreProperties>
</file>