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Marine engineering    </w:t>
      </w:r>
      <w:r>
        <w:t xml:space="preserve">   Network engineering    </w:t>
      </w:r>
      <w:r>
        <w:t xml:space="preserve">   Software engineering    </w:t>
      </w:r>
      <w:r>
        <w:t xml:space="preserve">   Project engineering    </w:t>
      </w:r>
      <w:r>
        <w:t xml:space="preserve">   Electronics engineering    </w:t>
      </w:r>
      <w:r>
        <w:t xml:space="preserve">   Solar engineering    </w:t>
      </w:r>
      <w:r>
        <w:t xml:space="preserve">   Computer Engineering    </w:t>
      </w:r>
      <w:r>
        <w:t xml:space="preserve">   Aerospace engineering    </w:t>
      </w:r>
      <w:r>
        <w:t xml:space="preserve">   Industrial engineering    </w:t>
      </w:r>
      <w:r>
        <w:t xml:space="preserve">   Process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Engineering</dc:title>
  <dcterms:created xsi:type="dcterms:W3CDTF">2021-10-11T05:53:53Z</dcterms:created>
  <dcterms:modified xsi:type="dcterms:W3CDTF">2021-10-11T05:53:53Z</dcterms:modified>
</cp:coreProperties>
</file>