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backdraft    </w:t>
      </w:r>
      <w:r>
        <w:t xml:space="preserve">   carbon monoxide    </w:t>
      </w:r>
      <w:r>
        <w:t xml:space="preserve">   escape plan    </w:t>
      </w:r>
      <w:r>
        <w:t xml:space="preserve">   evacuate    </w:t>
      </w:r>
      <w:r>
        <w:t xml:space="preserve">   firefighters    </w:t>
      </w:r>
      <w:r>
        <w:t xml:space="preserve">   flash light    </w:t>
      </w:r>
      <w:r>
        <w:t xml:space="preserve">   rescue    </w:t>
      </w:r>
      <w:r>
        <w:t xml:space="preserve">   safety    </w:t>
      </w:r>
      <w:r>
        <w:t xml:space="preserve">   smoke    </w:t>
      </w:r>
      <w:r>
        <w:t xml:space="preserve">   stop drop roll    </w:t>
      </w:r>
      <w:r>
        <w:t xml:space="preserve">   trapped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WORD SEARCH</dc:title>
  <dcterms:created xsi:type="dcterms:W3CDTF">2021-10-11T07:05:58Z</dcterms:created>
  <dcterms:modified xsi:type="dcterms:W3CDTF">2021-10-11T07:05:58Z</dcterms:modified>
</cp:coreProperties>
</file>