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&lt;&gt;&lt;&gt;&lt;&gt;&lt;&gt;&lt;&gt;Family Harvest Church&lt;&gt;&lt;&gt;&lt;&gt;&lt;&gt;&lt;&gt; Who Does Jesus Say You Are?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go, no charge or cost, released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Aide, assist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believe, recognize, agree to, admit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Extraordinary, unique, unusual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Excuse or pardon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Trustworthy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Unmerited favor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quiet, absence of tension,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Challenge</w:t>
            </w:r>
          </w:p>
        </w:tc>
      </w:tr>
    </w:tbl>
    <w:p>
      <w:pPr>
        <w:pStyle w:val="WordBankSmall"/>
      </w:pPr>
      <w:r>
        <w:t xml:space="preserve">   Forgiven    </w:t>
      </w:r>
      <w:r>
        <w:t xml:space="preserve">   Free    </w:t>
      </w:r>
      <w:r>
        <w:t xml:space="preserve">   accept    </w:t>
      </w:r>
      <w:r>
        <w:t xml:space="preserve">   Jesus    </w:t>
      </w:r>
      <w:r>
        <w:t xml:space="preserve">   Helper    </w:t>
      </w:r>
      <w:r>
        <w:t xml:space="preserve">   love    </w:t>
      </w:r>
      <w:r>
        <w:t xml:space="preserve">   Dare    </w:t>
      </w:r>
      <w:r>
        <w:t xml:space="preserve">   Peace    </w:t>
      </w:r>
      <w:r>
        <w:t xml:space="preserve">   Special    </w:t>
      </w:r>
      <w:r>
        <w:t xml:space="preserve">   Grace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&lt;&gt;&lt;&gt;&lt;&gt;&lt;&gt;&lt;&gt;Family Harvest Church&lt;&gt;&lt;&gt;&lt;&gt;&lt;&gt;&lt;&gt; Who Does Jesus Say You Are? </dc:title>
  <dcterms:created xsi:type="dcterms:W3CDTF">2021-10-10T23:55:28Z</dcterms:created>
  <dcterms:modified xsi:type="dcterms:W3CDTF">2021-10-10T23:55:28Z</dcterms:modified>
</cp:coreProperties>
</file>