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 Ladycat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MICDS    </w:t>
      </w:r>
      <w:r>
        <w:t xml:space="preserve">   Warrenton    </w:t>
      </w:r>
      <w:r>
        <w:t xml:space="preserve">   Washington    </w:t>
      </w:r>
      <w:r>
        <w:t xml:space="preserve">   Ladue    </w:t>
      </w:r>
      <w:r>
        <w:t xml:space="preserve">   O Fallon    </w:t>
      </w:r>
      <w:r>
        <w:t xml:space="preserve">   Sullivan    </w:t>
      </w:r>
      <w:r>
        <w:t xml:space="preserve">   Helias    </w:t>
      </w:r>
      <w:r>
        <w:t xml:space="preserve">   Waynesville    </w:t>
      </w:r>
      <w:r>
        <w:t xml:space="preserve">   De Sion    </w:t>
      </w:r>
      <w:r>
        <w:t xml:space="preserve">   Rolla    </w:t>
      </w:r>
      <w:r>
        <w:t xml:space="preserve">   Saint James    </w:t>
      </w:r>
      <w:r>
        <w:t xml:space="preserve">   Glendale    </w:t>
      </w:r>
      <w:r>
        <w:t xml:space="preserve">   Webb City    </w:t>
      </w:r>
      <w:r>
        <w:t xml:space="preserve">   Northwest    </w:t>
      </w:r>
      <w:r>
        <w:t xml:space="preserve">   Jefferson City    </w:t>
      </w:r>
      <w:r>
        <w:t xml:space="preserve">   Ursuline    </w:t>
      </w:r>
      <w:r>
        <w:t xml:space="preserve">   Columbia    </w:t>
      </w:r>
      <w:r>
        <w:t xml:space="preserve">   Pacific    </w:t>
      </w:r>
      <w:r>
        <w:t xml:space="preserve">   Owensville    </w:t>
      </w:r>
      <w:r>
        <w:t xml:space="preserve">   Borgia    </w:t>
      </w:r>
      <w:r>
        <w:t xml:space="preserve">   Saint Clair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Ladycat</dc:title>
  <dcterms:created xsi:type="dcterms:W3CDTF">2021-10-11T07:02:12Z</dcterms:created>
  <dcterms:modified xsi:type="dcterms:W3CDTF">2021-10-11T07:02:12Z</dcterms:modified>
</cp:coreProperties>
</file>