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triangle has 2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polygon has 6 sides  and 6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angle is less than 90 degrees but grater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polygon has 8 angles  and 8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quadrilateral plane has 2 parallel and 2 nonoparallel 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segments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segment  cross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angle is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triangle has all equal sides and all equal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a continuous extent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rectangle has all 4 sides 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angle has 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polygon has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segment  is between 2 points on a give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segment is a part of a line </w:t>
            </w:r>
          </w:p>
        </w:tc>
      </w:tr>
    </w:tbl>
    <w:p>
      <w:pPr>
        <w:pStyle w:val="WordBankLarge"/>
      </w:pPr>
      <w:r>
        <w:t xml:space="preserve">   Pentagon    </w:t>
      </w:r>
      <w:r>
        <w:t xml:space="preserve">   Intersecting Line Segment    </w:t>
      </w:r>
      <w:r>
        <w:t xml:space="preserve">   Acute angle    </w:t>
      </w:r>
      <w:r>
        <w:t xml:space="preserve">   Line Segment    </w:t>
      </w:r>
      <w:r>
        <w:t xml:space="preserve">   Parallel Line Segment    </w:t>
      </w:r>
      <w:r>
        <w:t xml:space="preserve">   Octagon    </w:t>
      </w:r>
      <w:r>
        <w:t xml:space="preserve">   Isosceles Triangle     </w:t>
      </w:r>
      <w:r>
        <w:t xml:space="preserve">   Hexagon    </w:t>
      </w:r>
      <w:r>
        <w:t xml:space="preserve">   Obtuse Angle    </w:t>
      </w:r>
      <w:r>
        <w:t xml:space="preserve">   Line    </w:t>
      </w:r>
      <w:r>
        <w:t xml:space="preserve">   Chord    </w:t>
      </w:r>
      <w:r>
        <w:t xml:space="preserve">   Square    </w:t>
      </w:r>
      <w:r>
        <w:t xml:space="preserve">   Right Angle     </w:t>
      </w:r>
      <w:r>
        <w:t xml:space="preserve">   Equilateral triangle     </w:t>
      </w:r>
      <w:r>
        <w:t xml:space="preserve">   Trapezoid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2021-10-11T07:57:32Z</dcterms:created>
  <dcterms:modified xsi:type="dcterms:W3CDTF">2021-10-11T07:57:32Z</dcterms:modified>
</cp:coreProperties>
</file>