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God's Glory Fills the Tabernacle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glowing fire    </w:t>
      </w:r>
      <w:r>
        <w:t xml:space="preserve">   cloud    </w:t>
      </w:r>
      <w:r>
        <w:t xml:space="preserve">   honor    </w:t>
      </w:r>
      <w:r>
        <w:t xml:space="preserve">   detailed    </w:t>
      </w:r>
      <w:r>
        <w:t xml:space="preserve">   tent    </w:t>
      </w:r>
      <w:r>
        <w:t xml:space="preserve">   instructions    </w:t>
      </w:r>
      <w:r>
        <w:t xml:space="preserve">   craftsmen    </w:t>
      </w:r>
      <w:r>
        <w:t xml:space="preserve">   people    </w:t>
      </w:r>
      <w:r>
        <w:t xml:space="preserve">   Israel    </w:t>
      </w:r>
      <w:r>
        <w:t xml:space="preserve">   sacrifices    </w:t>
      </w:r>
      <w:r>
        <w:t xml:space="preserve">   priesthood    </w:t>
      </w:r>
      <w:r>
        <w:t xml:space="preserve">   tabernacle    </w:t>
      </w:r>
      <w:r>
        <w:t xml:space="preserve">   worship    </w:t>
      </w:r>
      <w:r>
        <w:t xml:space="preserve">   dwell    </w:t>
      </w:r>
      <w:r>
        <w:t xml:space="preserve">   law    </w:t>
      </w:r>
      <w:r>
        <w:t xml:space="preserve">   Mount Sinai    </w:t>
      </w:r>
      <w:r>
        <w:t xml:space="preserve">   Moses    </w:t>
      </w:r>
      <w:r>
        <w:t xml:space="preserve">   Glory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God's Glory Fills the Tabernacle</dc:title>
  <dcterms:created xsi:type="dcterms:W3CDTF">2021-10-11T08:08:17Z</dcterms:created>
  <dcterms:modified xsi:type="dcterms:W3CDTF">2021-10-11T08:08:17Z</dcterms:modified>
</cp:coreProperties>
</file>