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Acting Teachers: Amateur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ways to go about accomplishing your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teacher put emphasis on the super objective?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small group of lines in a play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that describes what is actually happening in a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happening in between the lines?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your character want to accomplish in the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think will happen in your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teacher put emphasis on the acting exercises of the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pushes you closer or farther away from accomplishing your objective?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gets in the way of accomplishing your objective?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an imaginary circumstance that you can relate to your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Credit: Who is the best Acting Professor at Biola?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teacher focused on repetitive exercises and analyzing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actually happens in your scene?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Literal Action    </w:t>
      </w:r>
      <w:r>
        <w:t xml:space="preserve">   Essential Action    </w:t>
      </w:r>
      <w:r>
        <w:t xml:space="preserve">   as if    </w:t>
      </w:r>
      <w:r>
        <w:t xml:space="preserve">   subtext    </w:t>
      </w:r>
      <w:r>
        <w:t xml:space="preserve">   Expectations    </w:t>
      </w:r>
      <w:r>
        <w:t xml:space="preserve">   Reality    </w:t>
      </w:r>
      <w:r>
        <w:t xml:space="preserve">   Obstacles    </w:t>
      </w:r>
      <w:r>
        <w:t xml:space="preserve">   Tactics    </w:t>
      </w:r>
      <w:r>
        <w:t xml:space="preserve">   Power Shifts    </w:t>
      </w:r>
      <w:r>
        <w:t xml:space="preserve">   Stanislavski    </w:t>
      </w:r>
      <w:r>
        <w:t xml:space="preserve">   Hagen    </w:t>
      </w:r>
      <w:r>
        <w:t xml:space="preserve">   Meisner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Acting Teachers: Amateur Edition</dc:title>
  <dcterms:created xsi:type="dcterms:W3CDTF">2021-10-11T08:17:50Z</dcterms:created>
  <dcterms:modified xsi:type="dcterms:W3CDTF">2021-10-11T08:17:50Z</dcterms:modified>
</cp:coreProperties>
</file>