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"Great Expectations" By Abigail Kegg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surburb where Estella lives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house Pip has ever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Pip's first place he saw in London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though Pip attends evening school, who actually teaches Pip how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else does the convict ask Pip to bring with him besides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are the people on shore warned when a convict has escaped from the Hulks?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Miss Havisham gets severely injured from catching on...?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 tells Pip that Orlick is now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Pip's sister is named...?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Pip's tutor in London and Herbert's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comes to nurse Pip back to health and settle his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young girl that lives with Miss Havisham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does Orlick try to do to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Clara's abusive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the person Estella agrees to marry instead of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Compeyson got a lesser sentence then Magwitch because he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Orlick becomes a... ? At Miss Havisham's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Pip and Estella leave the garden holding...?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does Miss Havisham ask Pip to do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Mr. Wopsle moves to London to become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Orlick is responsible for the ________ of Mrs.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Biddy and Joe eventually get...?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is Mr. Jagger's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This person helps Pip earn fortune and is a corn chandler.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Estella tells Pip that she has no...?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Satis house means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does Pip recieve from Estella when he wins a fight against a young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is Estella's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Who is Magwitch's former partner in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Pip's servent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 is Miss Havisham's half brother's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convict who Pip feeds at the beginnning of the novel appears later with a name and that name 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 in Pip's hometown.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in the book Pip lives with his...?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hitting Mrs. Gargery on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Pip's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Pip staying while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takes away Magwitch and Pip's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Miss Havisham wearing when Pip visits her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local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clocks were stopped in Miss Havisham's house twenty til...?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gloves did Wemmick's future wife wear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snobby boys club that Pip and Herbert are involved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house full of unruly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bar in Pip's hometown.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Herbert's nickname for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surburb Matthew Pocket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 old ships used for prisons for convicts.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pale young gentleman.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tickler that is used by Mrs. Joe to disipline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play was Mr. Wopsle acting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 meets the convict in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Due to Miss Havisham, Joe signs papers making Pip his own...?</w:t>
            </w:r>
          </w:p>
        </w:tc>
      </w:tr>
    </w:tbl>
    <w:p>
      <w:pPr>
        <w:pStyle w:val="WordBankLarge"/>
      </w:pPr>
      <w:r>
        <w:t xml:space="preserve">   Estella    </w:t>
      </w:r>
      <w:r>
        <w:t xml:space="preserve">   Wedding Dress    </w:t>
      </w:r>
      <w:r>
        <w:t xml:space="preserve">   Hulks    </w:t>
      </w:r>
      <w:r>
        <w:t xml:space="preserve">   Enough    </w:t>
      </w:r>
      <w:r>
        <w:t xml:space="preserve">   Matthew Pocket    </w:t>
      </w:r>
      <w:r>
        <w:t xml:space="preserve">   Orlick    </w:t>
      </w:r>
      <w:r>
        <w:t xml:space="preserve">   Gentleman    </w:t>
      </w:r>
      <w:r>
        <w:t xml:space="preserve">   Government    </w:t>
      </w:r>
      <w:r>
        <w:t xml:space="preserve">   Play    </w:t>
      </w:r>
      <w:r>
        <w:t xml:space="preserve">   Nine    </w:t>
      </w:r>
      <w:r>
        <w:t xml:space="preserve">   Biddy    </w:t>
      </w:r>
      <w:r>
        <w:t xml:space="preserve">   Kiss    </w:t>
      </w:r>
      <w:r>
        <w:t xml:space="preserve">   Molly    </w:t>
      </w:r>
      <w:r>
        <w:t xml:space="preserve">   Lawyer    </w:t>
      </w:r>
      <w:r>
        <w:t xml:space="preserve">   Joe     </w:t>
      </w:r>
      <w:r>
        <w:t xml:space="preserve">   Apprentice    </w:t>
      </w:r>
      <w:r>
        <w:t xml:space="preserve">   Handel    </w:t>
      </w:r>
      <w:r>
        <w:t xml:space="preserve">   Hamlet    </w:t>
      </w:r>
      <w:r>
        <w:t xml:space="preserve">   Drummle    </w:t>
      </w:r>
      <w:r>
        <w:t xml:space="preserve">   Cannon Firing    </w:t>
      </w:r>
      <w:r>
        <w:t xml:space="preserve">   File    </w:t>
      </w:r>
      <w:r>
        <w:t xml:space="preserve">   Green    </w:t>
      </w:r>
      <w:r>
        <w:t xml:space="preserve">   Arthur    </w:t>
      </w:r>
      <w:r>
        <w:t xml:space="preserve">   Fire    </w:t>
      </w:r>
      <w:r>
        <w:t xml:space="preserve">   Pumblechook    </w:t>
      </w:r>
      <w:r>
        <w:t xml:space="preserve">   Magwitch    </w:t>
      </w:r>
      <w:r>
        <w:t xml:space="preserve">   Cane    </w:t>
      </w:r>
      <w:r>
        <w:t xml:space="preserve">   Georgiana    </w:t>
      </w:r>
      <w:r>
        <w:t xml:space="preserve">   Porter    </w:t>
      </w:r>
      <w:r>
        <w:t xml:space="preserve">   Graveyard    </w:t>
      </w:r>
      <w:r>
        <w:t xml:space="preserve">   Heart    </w:t>
      </w:r>
      <w:r>
        <w:t xml:space="preserve">   Compeyson    </w:t>
      </w:r>
      <w:r>
        <w:t xml:space="preserve">   Jail    </w:t>
      </w:r>
      <w:r>
        <w:t xml:space="preserve">   Actor    </w:t>
      </w:r>
      <w:r>
        <w:t xml:space="preserve">   Death    </w:t>
      </w:r>
      <w:r>
        <w:t xml:space="preserve">   Married    </w:t>
      </w:r>
      <w:r>
        <w:t xml:space="preserve">   Magwitch    </w:t>
      </w:r>
      <w:r>
        <w:t xml:space="preserve">   Herbert    </w:t>
      </w:r>
      <w:r>
        <w:t xml:space="preserve">   Sister    </w:t>
      </w:r>
      <w:r>
        <w:t xml:space="preserve">   Kill    </w:t>
      </w:r>
      <w:r>
        <w:t xml:space="preserve">   Pirrip    </w:t>
      </w:r>
      <w:r>
        <w:t xml:space="preserve">   Hands    </w:t>
      </w:r>
      <w:r>
        <w:t xml:space="preserve">   Wemmick's House    </w:t>
      </w:r>
      <w:r>
        <w:t xml:space="preserve">   Three Jolly Bargemen    </w:t>
      </w:r>
      <w:r>
        <w:t xml:space="preserve">   The Pocket's House    </w:t>
      </w:r>
      <w:r>
        <w:t xml:space="preserve">   The Avenger    </w:t>
      </w:r>
      <w:r>
        <w:t xml:space="preserve">   Barnard Sinn    </w:t>
      </w:r>
      <w:r>
        <w:t xml:space="preserve">   Blue Boar Inn    </w:t>
      </w:r>
      <w:r>
        <w:t xml:space="preserve">   Finches of the Grove    </w:t>
      </w:r>
      <w:r>
        <w:t xml:space="preserve">   Trabbsboy    </w:t>
      </w:r>
      <w:r>
        <w:t xml:space="preserve">   Smith Field Market    </w:t>
      </w:r>
      <w:r>
        <w:t xml:space="preserve">   Bill    </w:t>
      </w:r>
      <w:r>
        <w:t xml:space="preserve">   Richmond    </w:t>
      </w:r>
      <w:r>
        <w:t xml:space="preserve">   Hammer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"Great Expectations" By Abigail Kegg</dc:title>
  <dcterms:created xsi:type="dcterms:W3CDTF">2021-10-10T23:51:32Z</dcterms:created>
  <dcterms:modified xsi:type="dcterms:W3CDTF">2021-10-10T23:51:32Z</dcterms:modified>
</cp:coreProperties>
</file>