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Wiring Chapter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pryout    </w:t>
      </w:r>
      <w:r>
        <w:t xml:space="preserve">   plug    </w:t>
      </w:r>
      <w:r>
        <w:t xml:space="preserve">   panel board    </w:t>
      </w:r>
      <w:r>
        <w:t xml:space="preserve">   overload    </w:t>
      </w:r>
      <w:r>
        <w:t xml:space="preserve">   overcurrent    </w:t>
      </w:r>
      <w:r>
        <w:t xml:space="preserve">   outlet box    </w:t>
      </w:r>
      <w:r>
        <w:t xml:space="preserve">   outlet    </w:t>
      </w:r>
      <w:r>
        <w:t xml:space="preserve">   old work box    </w:t>
      </w:r>
      <w:r>
        <w:t xml:space="preserve">   new work box    </w:t>
      </w:r>
      <w:r>
        <w:t xml:space="preserve">   nema    </w:t>
      </w:r>
      <w:r>
        <w:t xml:space="preserve">   multiwire circuit    </w:t>
      </w:r>
      <w:r>
        <w:t xml:space="preserve">   mil    </w:t>
      </w:r>
      <w:r>
        <w:t xml:space="preserve">   loadcenter    </w:t>
      </w:r>
      <w:r>
        <w:t xml:space="preserve">   knockout    </w:t>
      </w:r>
      <w:r>
        <w:t xml:space="preserve">   junction box    </w:t>
      </w:r>
      <w:r>
        <w:t xml:space="preserve">   insulated    </w:t>
      </w:r>
      <w:r>
        <w:t xml:space="preserve">   handy box    </w:t>
      </w:r>
      <w:r>
        <w:t xml:space="preserve">   ground fault    </w:t>
      </w:r>
      <w:r>
        <w:t xml:space="preserve">   ganging    </w:t>
      </w:r>
      <w:r>
        <w:t xml:space="preserve">   fuse    </w:t>
      </w:r>
      <w:r>
        <w:t xml:space="preserve">   fitting    </w:t>
      </w:r>
      <w:r>
        <w:t xml:space="preserve">   disconnecting means    </w:t>
      </w:r>
      <w:r>
        <w:t xml:space="preserve">   device box    </w:t>
      </w:r>
      <w:r>
        <w:t xml:space="preserve">   device    </w:t>
      </w:r>
      <w:r>
        <w:t xml:space="preserve">   copper clad aluminum    </w:t>
      </w:r>
      <w:r>
        <w:t xml:space="preserve">   connector    </w:t>
      </w:r>
      <w:r>
        <w:t xml:space="preserve">   circular mils    </w:t>
      </w:r>
      <w:r>
        <w:t xml:space="preserve">   circuit breaker    </w:t>
      </w:r>
      <w:r>
        <w:t xml:space="preserve">   cable    </w:t>
      </w:r>
      <w:r>
        <w:t xml:space="preserve">   cabinet    </w:t>
      </w:r>
      <w:r>
        <w:t xml:space="preserve">   bimetallic strip    </w:t>
      </w:r>
      <w:r>
        <w:t xml:space="preserve">   approved    </w:t>
      </w:r>
      <w:r>
        <w:t xml:space="preserve">   antioxidant    </w:t>
      </w:r>
      <w:r>
        <w:t xml:space="preserve">   ampacity    </w:t>
      </w:r>
      <w:r>
        <w:t xml:space="preserve">   american wire 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Wiring Chapter 2 Word Search</dc:title>
  <dcterms:created xsi:type="dcterms:W3CDTF">2021-10-11T09:15:55Z</dcterms:created>
  <dcterms:modified xsi:type="dcterms:W3CDTF">2021-10-11T09:15:55Z</dcterms:modified>
</cp:coreProperties>
</file>