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all about the tune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VIOLIN    </w:t>
      </w:r>
      <w:r>
        <w:t xml:space="preserve">   IPOD    </w:t>
      </w:r>
      <w:r>
        <w:t xml:space="preserve">   PIANO    </w:t>
      </w:r>
      <w:r>
        <w:t xml:space="preserve">   PRINCE    </w:t>
      </w:r>
      <w:r>
        <w:t xml:space="preserve">   TROMBONE    </w:t>
      </w:r>
      <w:r>
        <w:t xml:space="preserve">   SAXOPHONE    </w:t>
      </w:r>
      <w:r>
        <w:t xml:space="preserve">   DRUMS    </w:t>
      </w:r>
      <w:r>
        <w:t xml:space="preserve">   BEATS    </w:t>
      </w:r>
      <w:r>
        <w:t xml:space="preserve">   HEADPHONES    </w:t>
      </w:r>
      <w:r>
        <w:t xml:space="preserve">   MICHAEL JACKSON    </w:t>
      </w:r>
      <w:r>
        <w:t xml:space="preserve">   RADIO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all about the tune</dc:title>
  <dcterms:created xsi:type="dcterms:W3CDTF">2021-10-11T09:56:26Z</dcterms:created>
  <dcterms:modified xsi:type="dcterms:W3CDTF">2021-10-11T09:56:26Z</dcterms:modified>
</cp:coreProperties>
</file>