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Kadoempie en die nagkabouters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feetjies    </w:t>
      </w:r>
      <w:r>
        <w:t xml:space="preserve">   herkie    </w:t>
      </w:r>
      <w:r>
        <w:t xml:space="preserve">   kabouters    </w:t>
      </w:r>
      <w:r>
        <w:t xml:space="preserve">   kadoempie    </w:t>
      </w:r>
      <w:r>
        <w:t xml:space="preserve">   koeldrank    </w:t>
      </w:r>
      <w:r>
        <w:t xml:space="preserve">   maan    </w:t>
      </w:r>
      <w:r>
        <w:t xml:space="preserve">   maanvallei    </w:t>
      </w:r>
      <w:r>
        <w:t xml:space="preserve">   paleis    </w:t>
      </w:r>
      <w:r>
        <w:t xml:space="preserve">   partytjie    </w:t>
      </w:r>
      <w:r>
        <w:t xml:space="preserve">   raaiselspeletjies    </w:t>
      </w:r>
      <w:r>
        <w:t xml:space="preserve">   tekkies    </w:t>
      </w:r>
      <w:r>
        <w:t xml:space="preserve">   tinkie    </w:t>
      </w:r>
      <w:r>
        <w:t xml:space="preserve">   veldmuis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Kadoempie en die nagkabouters</dc:title>
  <dcterms:created xsi:type="dcterms:W3CDTF">2021-10-11T10:20:32Z</dcterms:created>
  <dcterms:modified xsi:type="dcterms:W3CDTF">2021-10-11T10:20:32Z</dcterms:modified>
</cp:coreProperties>
</file>