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Leadership Traits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Unselfishness    </w:t>
      </w:r>
      <w:r>
        <w:t xml:space="preserve">   tact    </w:t>
      </w:r>
      <w:r>
        <w:t xml:space="preserve">   Loyalty    </w:t>
      </w:r>
      <w:r>
        <w:t xml:space="preserve">   knowledge    </w:t>
      </w:r>
      <w:r>
        <w:t xml:space="preserve">   justice    </w:t>
      </w:r>
      <w:r>
        <w:t xml:space="preserve">   judgment    </w:t>
      </w:r>
      <w:r>
        <w:t xml:space="preserve">   Integrity    </w:t>
      </w:r>
      <w:r>
        <w:t xml:space="preserve">   initiative    </w:t>
      </w:r>
      <w:r>
        <w:t xml:space="preserve">   Enthusiasm    </w:t>
      </w:r>
      <w:r>
        <w:t xml:space="preserve">   Endurance    </w:t>
      </w:r>
      <w:r>
        <w:t xml:space="preserve">   dependability    </w:t>
      </w:r>
      <w:r>
        <w:t xml:space="preserve">   Decisiveness    </w:t>
      </w:r>
      <w:r>
        <w:t xml:space="preserve">   Courage    </w:t>
      </w:r>
      <w:r>
        <w:t xml:space="preserve">   bearing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Leadership Traits</dc:title>
  <dcterms:created xsi:type="dcterms:W3CDTF">2021-10-11T10:52:52Z</dcterms:created>
  <dcterms:modified xsi:type="dcterms:W3CDTF">2021-10-11T10:52:52Z</dcterms:modified>
</cp:coreProperties>
</file>