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Lydia, the seller of purple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Repentance    </w:t>
      </w:r>
      <w:r>
        <w:t xml:space="preserve">   Acts    </w:t>
      </w:r>
      <w:r>
        <w:t xml:space="preserve">   Neapolis    </w:t>
      </w:r>
      <w:r>
        <w:t xml:space="preserve">   Troas    </w:t>
      </w:r>
      <w:r>
        <w:t xml:space="preserve">   Salvation    </w:t>
      </w:r>
      <w:r>
        <w:t xml:space="preserve">   Worship    </w:t>
      </w:r>
      <w:r>
        <w:t xml:space="preserve">   Prayer    </w:t>
      </w:r>
      <w:r>
        <w:t xml:space="preserve">   Silas    </w:t>
      </w:r>
      <w:r>
        <w:t xml:space="preserve">   Faithful    </w:t>
      </w:r>
      <w:r>
        <w:t xml:space="preserve">   Lord    </w:t>
      </w:r>
      <w:r>
        <w:t xml:space="preserve">   God    </w:t>
      </w:r>
      <w:r>
        <w:t xml:space="preserve">   Paul    </w:t>
      </w:r>
      <w:r>
        <w:t xml:space="preserve">   Baptized    </w:t>
      </w:r>
      <w:r>
        <w:t xml:space="preserve">   Sabbath    </w:t>
      </w:r>
      <w:r>
        <w:t xml:space="preserve">   Thyatira    </w:t>
      </w:r>
      <w:r>
        <w:t xml:space="preserve">   Purple    </w:t>
      </w:r>
      <w:r>
        <w:t xml:space="preserve">   Samothracia    </w:t>
      </w:r>
      <w:r>
        <w:t xml:space="preserve">   Macedonia    </w:t>
      </w:r>
      <w:r>
        <w:t xml:space="preserve">   Lydia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Lydia, the seller of purple</dc:title>
  <dcterms:created xsi:type="dcterms:W3CDTF">2021-10-11T11:33:38Z</dcterms:created>
  <dcterms:modified xsi:type="dcterms:W3CDTF">2021-10-11T11:33:38Z</dcterms:modified>
</cp:coreProperties>
</file>