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Good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Comparison between concepts or objects that are alike in some respects, but dissimilar in most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strategy of starting at the desired solution or goal and working towards the starting point of the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Consider and Assess the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deciding among various alternatives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generating alternatives to work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Identify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and Carry out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Reconsider goals and options </w:t>
            </w:r>
          </w:p>
        </w:tc>
      </w:tr>
    </w:tbl>
    <w:p>
      <w:pPr>
        <w:pStyle w:val="WordBankMedium"/>
      </w:pPr>
      <w:r>
        <w:t xml:space="preserve">   Decision Making    </w:t>
      </w:r>
      <w:r>
        <w:t xml:space="preserve">   Prepare    </w:t>
      </w:r>
      <w:r>
        <w:t xml:space="preserve">   Organize    </w:t>
      </w:r>
      <w:r>
        <w:t xml:space="preserve">   Work    </w:t>
      </w:r>
      <w:r>
        <w:t xml:space="preserve">   Evaluate    </w:t>
      </w:r>
      <w:r>
        <w:t xml:space="preserve">   Rethink    </w:t>
      </w:r>
      <w:r>
        <w:t xml:space="preserve">   working backwards    </w:t>
      </w:r>
      <w:r>
        <w:t xml:space="preserve">   analogy    </w:t>
      </w:r>
      <w:r>
        <w:t xml:space="preserve">   cognitive bias    </w:t>
      </w:r>
      <w:r>
        <w:t xml:space="preserve">   Problem Solving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Good Decisions</dc:title>
  <dcterms:created xsi:type="dcterms:W3CDTF">2021-10-12T20:26:43Z</dcterms:created>
  <dcterms:modified xsi:type="dcterms:W3CDTF">2021-10-12T20:26:43Z</dcterms:modified>
</cp:coreProperties>
</file>