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Maximum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inanimate    </w:t>
      </w:r>
      <w:r>
        <w:t xml:space="preserve">   cesspool    </w:t>
      </w:r>
      <w:r>
        <w:t xml:space="preserve">   superimposed    </w:t>
      </w:r>
      <w:r>
        <w:t xml:space="preserve">   asphyxiate    </w:t>
      </w:r>
      <w:r>
        <w:t xml:space="preserve">   heavy-lidded    </w:t>
      </w:r>
      <w:r>
        <w:t xml:space="preserve">   veering    </w:t>
      </w:r>
      <w:r>
        <w:t xml:space="preserve">   receded    </w:t>
      </w:r>
      <w:r>
        <w:t xml:space="preserve">   unfurling    </w:t>
      </w:r>
      <w:r>
        <w:t xml:space="preserve">   wailed    </w:t>
      </w:r>
      <w:r>
        <w:t xml:space="preserve">   unearthly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</dc:title>
  <dcterms:created xsi:type="dcterms:W3CDTF">2021-10-11T12:00:04Z</dcterms:created>
  <dcterms:modified xsi:type="dcterms:W3CDTF">2021-10-11T12:00:04Z</dcterms:modified>
</cp:coreProperties>
</file>