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Heroes tea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Bullied at school    </w:t>
      </w:r>
      <w:r>
        <w:t xml:space="preserve">   Car sea safety    </w:t>
      </w:r>
      <w:r>
        <w:t xml:space="preserve">   Drinking alcohol young    </w:t>
      </w:r>
      <w:r>
        <w:t xml:space="preserve">   Hetty's Story    </w:t>
      </w:r>
      <w:r>
        <w:t xml:space="preserve">   Medical Heroes    </w:t>
      </w:r>
      <w:r>
        <w:t xml:space="preserve">   Mr Dial    </w:t>
      </w:r>
      <w:r>
        <w:t xml:space="preserve">   Road safety    </w:t>
      </w:r>
      <w:r>
        <w:t xml:space="preserve">   Safety with mobiles    </w:t>
      </w:r>
      <w:r>
        <w:t xml:space="preserve">   School busses    </w:t>
      </w:r>
      <w:r>
        <w:t xml:space="preserve">   Silly Simon    </w:t>
      </w:r>
      <w:r>
        <w:t xml:space="preserve">   Taking drugs is bad    </w:t>
      </w:r>
      <w:r>
        <w:t xml:space="preserve">   Walking to school    </w:t>
      </w:r>
      <w:r>
        <w:t xml:space="preserve">   Walking to school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Heroes tea teaser</dc:title>
  <dcterms:created xsi:type="dcterms:W3CDTF">2021-10-11T12:05:27Z</dcterms:created>
  <dcterms:modified xsi:type="dcterms:W3CDTF">2021-10-11T12:05:27Z</dcterms:modified>
</cp:coreProperties>
</file>