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Nancy Clancy : Super Sleuth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</w:tbl>
    <w:p>
      <w:pPr>
        <w:pStyle w:val="WordBankLarge"/>
      </w:pPr>
      <w:r>
        <w:t xml:space="preserve">   clues    </w:t>
      </w:r>
      <w:r>
        <w:t xml:space="preserve">   favorite    </w:t>
      </w:r>
      <w:r>
        <w:t xml:space="preserve">   admirer    </w:t>
      </w:r>
      <w:r>
        <w:t xml:space="preserve">   secret    </w:t>
      </w:r>
      <w:r>
        <w:t xml:space="preserve">   sleuth    </w:t>
      </w:r>
      <w:r>
        <w:t xml:space="preserve">   closed    </w:t>
      </w:r>
      <w:r>
        <w:t xml:space="preserve">   case    </w:t>
      </w:r>
      <w:r>
        <w:t xml:space="preserve">   punishment    </w:t>
      </w:r>
      <w:r>
        <w:t xml:space="preserve">   confession    </w:t>
      </w:r>
      <w:r>
        <w:t xml:space="preserve">   suspects    </w:t>
      </w:r>
      <w:r>
        <w:t xml:space="preserve">   laela    </w:t>
      </w:r>
      <w:r>
        <w:t xml:space="preserve">   innocent    </w:t>
      </w:r>
      <w:r>
        <w:t xml:space="preserve">   fingerprints    </w:t>
      </w:r>
      <w:r>
        <w:t xml:space="preserve">   hunting    </w:t>
      </w:r>
      <w:r>
        <w:t xml:space="preserve">   scene    </w:t>
      </w:r>
      <w:r>
        <w:t xml:space="preserve">   crime    </w:t>
      </w:r>
      <w:r>
        <w:t xml:space="preserve">   return    </w:t>
      </w:r>
      <w:r>
        <w:t xml:space="preserve">   mementos    </w:t>
      </w:r>
      <w:r>
        <w:t xml:space="preserve">   plot    </w:t>
      </w:r>
      <w:r>
        <w:t xml:space="preserve">   snooping    </w:t>
      </w:r>
      <w:r>
        <w:t xml:space="preserve">   mystery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Nancy Clancy : Super Sleuth</dc:title>
  <dcterms:created xsi:type="dcterms:W3CDTF">2021-10-11T13:07:09Z</dcterms:created>
  <dcterms:modified xsi:type="dcterms:W3CDTF">2021-10-11T13:07:09Z</dcterms:modified>
</cp:coreProperties>
</file>