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Neglect </w:t>
      </w:r>
    </w:p>
    <w:p>
      <w:pPr>
        <w:pStyle w:val="Questions"/>
      </w:pPr>
      <w:r>
        <w:t xml:space="preserve">1. HITGWE OLSS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KALC OF EIGENYH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SSUIRBE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UNLOMITTRNAI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IGNLCY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REDBEOSS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INERAGOSS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SNEEISDORP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NUHGER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MNONIIAS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weight loss    </w:t>
      </w:r>
      <w:r>
        <w:t xml:space="preserve">   lack of hygiene    </w:t>
      </w:r>
      <w:r>
        <w:t xml:space="preserve">   bruises    </w:t>
      </w:r>
      <w:r>
        <w:t xml:space="preserve">   malnutrition    </w:t>
      </w:r>
      <w:r>
        <w:t xml:space="preserve">   clingy    </w:t>
      </w:r>
      <w:r>
        <w:t xml:space="preserve">   bedsores    </w:t>
      </w:r>
      <w:r>
        <w:t xml:space="preserve">   agression    </w:t>
      </w:r>
      <w:r>
        <w:t xml:space="preserve">   depression    </w:t>
      </w:r>
      <w:r>
        <w:t xml:space="preserve">   hunger    </w:t>
      </w:r>
      <w:r>
        <w:t xml:space="preserve">   insomnia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Neglect </dc:title>
  <dcterms:created xsi:type="dcterms:W3CDTF">2021-10-11T13:13:15Z</dcterms:created>
  <dcterms:modified xsi:type="dcterms:W3CDTF">2021-10-11T13:13:15Z</dcterms:modified>
</cp:coreProperties>
</file>