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Man and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 found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worst form of unlucky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characteristic of goodwill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tolerable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baseball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hundred fires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shallow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emitted after exposed to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to do with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reluctant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stretched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stick with a 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cask used by Dutch whalers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cramp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upper edge of the side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6ft.</w:t>
            </w:r>
          </w:p>
        </w:tc>
      </w:tr>
    </w:tbl>
    <w:p>
      <w:pPr>
        <w:pStyle w:val="WordBankMedium"/>
      </w:pPr>
      <w:r>
        <w:t xml:space="preserve">   submerged    </w:t>
      </w:r>
      <w:r>
        <w:t xml:space="preserve">   longitudinally    </w:t>
      </w:r>
      <w:r>
        <w:t xml:space="preserve">   gaff    </w:t>
      </w:r>
      <w:r>
        <w:t xml:space="preserve">   commenced    </w:t>
      </w:r>
      <w:r>
        <w:t xml:space="preserve">   skiff    </w:t>
      </w:r>
      <w:r>
        <w:t xml:space="preserve">   salao    </w:t>
      </w:r>
      <w:r>
        <w:t xml:space="preserve">   gaunt    </w:t>
      </w:r>
      <w:r>
        <w:t xml:space="preserve">   benevolent    </w:t>
      </w:r>
      <w:r>
        <w:t xml:space="preserve">   fathom    </w:t>
      </w:r>
      <w:r>
        <w:t xml:space="preserve">   tension    </w:t>
      </w:r>
      <w:r>
        <w:t xml:space="preserve">   phosphorescent    </w:t>
      </w:r>
      <w:r>
        <w:t xml:space="preserve">   intolerable    </w:t>
      </w:r>
      <w:r>
        <w:t xml:space="preserve">   broadbill    </w:t>
      </w:r>
      <w:r>
        <w:t xml:space="preserve">   gunwhale    </w:t>
      </w:r>
      <w:r>
        <w:t xml:space="preserve">   cardel    </w:t>
      </w:r>
      <w:r>
        <w:t xml:space="preserve">   calambre    </w:t>
      </w:r>
      <w:r>
        <w:t xml:space="preserve">   juegos    </w:t>
      </w:r>
      <w:r>
        <w:t xml:space="preserve">   Dimaggio    </w:t>
      </w:r>
      <w:r>
        <w:t xml:space="preserve">   cienfuegos    </w:t>
      </w:r>
      <w:r>
        <w:t xml:space="preserve">   grudgingly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Man and the Sea</dc:title>
  <dcterms:created xsi:type="dcterms:W3CDTF">2021-10-11T13:41:28Z</dcterms:created>
  <dcterms:modified xsi:type="dcterms:W3CDTF">2021-10-11T13:41:28Z</dcterms:modified>
</cp:coreProperties>
</file>