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PDHPE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cognitive    </w:t>
      </w:r>
      <w:r>
        <w:t xml:space="preserve">   cyberbullying    </w:t>
      </w:r>
      <w:r>
        <w:t xml:space="preserve">   emotional    </w:t>
      </w:r>
      <w:r>
        <w:t xml:space="preserve">   foodlabels    </w:t>
      </w:r>
      <w:r>
        <w:t xml:space="preserve">   friends    </w:t>
      </w:r>
      <w:r>
        <w:t xml:space="preserve">   fruit    </w:t>
      </w:r>
      <w:r>
        <w:t xml:space="preserve">   health    </w:t>
      </w:r>
      <w:r>
        <w:t xml:space="preserve">   kilojoules    </w:t>
      </w:r>
      <w:r>
        <w:t xml:space="preserve">   NIP    </w:t>
      </w:r>
      <w:r>
        <w:t xml:space="preserve">   nutrients    </w:t>
      </w:r>
      <w:r>
        <w:t xml:space="preserve">   Nutrition    </w:t>
      </w:r>
      <w:r>
        <w:t xml:space="preserve">   physical    </w:t>
      </w:r>
      <w:r>
        <w:t xml:space="preserve">   selfesteem    </w:t>
      </w:r>
      <w:r>
        <w:t xml:space="preserve">   social    </w:t>
      </w:r>
      <w:r>
        <w:t xml:space="preserve">   sodium    </w:t>
      </w:r>
      <w:r>
        <w:t xml:space="preserve">   spiritual    </w:t>
      </w:r>
      <w:r>
        <w:t xml:space="preserve">   sugar    </w:t>
      </w:r>
      <w:r>
        <w:t xml:space="preserve">   unhealthy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find a word</dc:title>
  <dcterms:created xsi:type="dcterms:W3CDTF">2021-10-11T14:08:26Z</dcterms:created>
  <dcterms:modified xsi:type="dcterms:W3CDTF">2021-10-11T14:08:26Z</dcterms:modified>
</cp:coreProperties>
</file>