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Flashback    </w:t>
      </w:r>
      <w:r>
        <w:t xml:space="preserve">   PTSD    </w:t>
      </w:r>
      <w:r>
        <w:t xml:space="preserve">   War    </w:t>
      </w:r>
      <w:r>
        <w:t xml:space="preserve">   Soldiers    </w:t>
      </w:r>
      <w:r>
        <w:t xml:space="preserve">   Vietnam    </w:t>
      </w:r>
      <w:r>
        <w:t xml:space="preserve">   stress    </w:t>
      </w:r>
      <w:r>
        <w:t xml:space="preserve">   disorder    </w:t>
      </w:r>
      <w:r>
        <w:t xml:space="preserve">   trauma    </w:t>
      </w:r>
      <w:r>
        <w:t xml:space="preserve">   symptoms    </w:t>
      </w:r>
      <w:r>
        <w:t xml:space="preserve">   Depression    </w:t>
      </w:r>
      <w:r>
        <w:t xml:space="preserve">   Therapy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2021-10-11T14:59:49Z</dcterms:created>
  <dcterms:modified xsi:type="dcterms:W3CDTF">2021-10-11T14:59:49Z</dcterms:modified>
</cp:coreProperties>
</file>