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Trends and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Group four    </w:t>
      </w:r>
      <w:r>
        <w:t xml:space="preserve">   Groups    </w:t>
      </w:r>
      <w:r>
        <w:t xml:space="preserve">   Four and five    </w:t>
      </w:r>
      <w:r>
        <w:t xml:space="preserve">   Moseley    </w:t>
      </w:r>
      <w:r>
        <w:t xml:space="preserve">   Periods    </w:t>
      </w:r>
      <w:r>
        <w:t xml:space="preserve">   Lose    </w:t>
      </w:r>
      <w:r>
        <w:t xml:space="preserve">   Gain electrons    </w:t>
      </w:r>
      <w:r>
        <w:t xml:space="preserve">   Electrons    </w:t>
      </w:r>
      <w:r>
        <w:t xml:space="preserve">   Atomic weight    </w:t>
      </w:r>
      <w:r>
        <w:t xml:space="preserve">   Dmitri mendeleev    </w:t>
      </w:r>
      <w:r>
        <w:t xml:space="preserve">   Nickel    </w:t>
      </w:r>
      <w:r>
        <w:t xml:space="preserve">   Oxygen    </w:t>
      </w:r>
      <w:r>
        <w:t xml:space="preserve">   Silver    </w:t>
      </w:r>
      <w:r>
        <w:t xml:space="preserve">   Iron    </w:t>
      </w:r>
      <w:r>
        <w:t xml:space="preserve">   Chlorine    </w:t>
      </w:r>
      <w:r>
        <w:t xml:space="preserve">   Seven    </w:t>
      </w:r>
      <w:r>
        <w:t xml:space="preserve">   One    </w:t>
      </w:r>
      <w:r>
        <w:t xml:space="preserve">   Hydrogen    </w:t>
      </w:r>
      <w:r>
        <w:t xml:space="preserve">   Periodic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 and Laws</dc:title>
  <dcterms:created xsi:type="dcterms:W3CDTF">2021-10-11T14:15:19Z</dcterms:created>
  <dcterms:modified xsi:type="dcterms:W3CDTF">2021-10-11T14:15:19Z</dcterms:modified>
</cp:coreProperties>
</file>