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Pets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</w:tbl>
    <w:p>
      <w:pPr>
        <w:pStyle w:val="WordBankLarge"/>
      </w:pPr>
      <w:r>
        <w:t xml:space="preserve">   pelota    </w:t>
      </w:r>
      <w:r>
        <w:t xml:space="preserve">   agua    </w:t>
      </w:r>
      <w:r>
        <w:t xml:space="preserve">   jugar    </w:t>
      </w:r>
      <w:r>
        <w:t xml:space="preserve">   ejercicio    </w:t>
      </w:r>
      <w:r>
        <w:t xml:space="preserve">   caminar    </w:t>
      </w:r>
      <w:r>
        <w:t xml:space="preserve">   veterinario    </w:t>
      </w:r>
      <w:r>
        <w:t xml:space="preserve">   energía    </w:t>
      </w:r>
      <w:r>
        <w:t xml:space="preserve">   arenero    </w:t>
      </w:r>
      <w:r>
        <w:t xml:space="preserve">   adopción    </w:t>
      </w:r>
      <w:r>
        <w:t xml:space="preserve">   pelo    </w:t>
      </w:r>
      <w:r>
        <w:t xml:space="preserve">   cono    </w:t>
      </w:r>
      <w:r>
        <w:t xml:space="preserve">   cepillo    </w:t>
      </w:r>
      <w:r>
        <w:t xml:space="preserve">   cuello    </w:t>
      </w:r>
      <w:r>
        <w:t xml:space="preserve">   juguete    </w:t>
      </w:r>
      <w:r>
        <w:t xml:space="preserve">   correa    </w:t>
      </w:r>
      <w:r>
        <w:t xml:space="preserve">   afuera    </w:t>
      </w:r>
      <w:r>
        <w:t xml:space="preserve">   dejar    </w:t>
      </w:r>
      <w:r>
        <w:t xml:space="preserve">   jaula    </w:t>
      </w:r>
      <w:r>
        <w:t xml:space="preserve">   alimentar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  Word Search</dc:title>
  <dcterms:created xsi:type="dcterms:W3CDTF">2021-10-11T14:18:48Z</dcterms:created>
  <dcterms:modified xsi:type="dcterms:W3CDTF">2021-10-11T14:18:48Z</dcterms:modified>
</cp:coreProperties>
</file>