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Sounds    </w:t>
      </w:r>
      <w:r>
        <w:t xml:space="preserve">   Symbolism    </w:t>
      </w:r>
      <w:r>
        <w:t xml:space="preserve">   Line    </w:t>
      </w:r>
      <w:r>
        <w:t xml:space="preserve">   Stanza    </w:t>
      </w:r>
      <w:r>
        <w:t xml:space="preserve">   Hyperbole    </w:t>
      </w:r>
      <w:r>
        <w:t xml:space="preserve">   Personification    </w:t>
      </w:r>
      <w:r>
        <w:t xml:space="preserve">   Sensory    </w:t>
      </w:r>
      <w:r>
        <w:t xml:space="preserve">   Oxymoron    </w:t>
      </w:r>
      <w:r>
        <w:t xml:space="preserve">   Consonance    </w:t>
      </w:r>
      <w:r>
        <w:t xml:space="preserve">   Assonance    </w:t>
      </w:r>
      <w:r>
        <w:t xml:space="preserve">   Rhyming    </w:t>
      </w:r>
      <w:r>
        <w:t xml:space="preserve">   Alliteration    </w:t>
      </w:r>
      <w:r>
        <w:t xml:space="preserve">   Theme    </w:t>
      </w:r>
      <w:r>
        <w:t xml:space="preserve">   Shift    </w:t>
      </w:r>
      <w:r>
        <w:t xml:space="preserve">   Attitude    </w:t>
      </w:r>
      <w:r>
        <w:t xml:space="preserve">   Connotation    </w:t>
      </w:r>
      <w:r>
        <w:t xml:space="preserve">   Paraphrase    </w:t>
      </w:r>
      <w:r>
        <w:t xml:space="preserve">   Title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2021-10-12T20:51:23Z</dcterms:created>
  <dcterms:modified xsi:type="dcterms:W3CDTF">2021-10-12T20:51:23Z</dcterms:modified>
</cp:coreProperties>
</file>