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Poser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mole    </w:t>
      </w:r>
      <w:r>
        <w:t xml:space="preserve">   transgender    </w:t>
      </w:r>
      <w:r>
        <w:t xml:space="preserve">   client    </w:t>
      </w:r>
      <w:r>
        <w:t xml:space="preserve">   vein    </w:t>
      </w:r>
      <w:r>
        <w:t xml:space="preserve">   artery    </w:t>
      </w:r>
      <w:r>
        <w:t xml:space="preserve">   electrolysis    </w:t>
      </w:r>
      <w:r>
        <w:t xml:space="preserve">   barbicide    </w:t>
      </w:r>
      <w:r>
        <w:t xml:space="preserve">   autoclave    </w:t>
      </w:r>
      <w:r>
        <w:t xml:space="preserve">   sepsis    </w:t>
      </w:r>
      <w:r>
        <w:t xml:space="preserve">   antiseptic    </w:t>
      </w:r>
      <w:r>
        <w:t xml:space="preserve">   pathogen    </w:t>
      </w:r>
      <w:r>
        <w:t xml:space="preserve">   lymphatic    </w:t>
      </w:r>
      <w:r>
        <w:t xml:space="preserve">   orbicularis oculi    </w:t>
      </w:r>
      <w:r>
        <w:t xml:space="preserve">   pain threshold    </w:t>
      </w:r>
      <w:r>
        <w:t xml:space="preserve">   circulation    </w:t>
      </w:r>
      <w:r>
        <w:t xml:space="preserve">   liver    </w:t>
      </w:r>
      <w:r>
        <w:t xml:space="preserve">   sodium hydroxide    </w:t>
      </w:r>
      <w:r>
        <w:t xml:space="preserve">   cathode    </w:t>
      </w:r>
      <w:r>
        <w:t xml:space="preserve">   anode    </w:t>
      </w:r>
      <w:r>
        <w:t xml:space="preserve">   jack plug    </w:t>
      </w:r>
      <w:r>
        <w:t xml:space="preserve">   Diabetes    </w:t>
      </w:r>
      <w:r>
        <w:t xml:space="preserve">   Insulin    </w:t>
      </w:r>
      <w:r>
        <w:t xml:space="preserve">   Trigeminal nerve    </w:t>
      </w:r>
      <w:r>
        <w:t xml:space="preserve">   muscles    </w:t>
      </w:r>
      <w:r>
        <w:t xml:space="preserve">   masseter    </w:t>
      </w:r>
      <w:r>
        <w:t xml:space="preserve">   Thrombocytes.    </w:t>
      </w:r>
      <w:r>
        <w:t xml:space="preserve">   aftercare    </w:t>
      </w:r>
      <w:r>
        <w:t xml:space="preserve">   contraindication    </w:t>
      </w:r>
      <w:r>
        <w:t xml:space="preserve">   aorta    </w:t>
      </w:r>
      <w:r>
        <w:t xml:space="preserve">   patella    </w:t>
      </w:r>
      <w:r>
        <w:t xml:space="preserve">   cytoplasma    </w:t>
      </w:r>
      <w:r>
        <w:t xml:space="preserve">   gold    </w:t>
      </w:r>
      <w:r>
        <w:t xml:space="preserve">   thyroxine    </w:t>
      </w:r>
      <w:r>
        <w:t xml:space="preserve">   ovary    </w:t>
      </w:r>
      <w:r>
        <w:t xml:space="preserve">   hair    </w:t>
      </w:r>
      <w:r>
        <w:t xml:space="preserve">   hirsutisim    </w:t>
      </w:r>
      <w:r>
        <w:t xml:space="preserve">   blend    </w:t>
      </w:r>
      <w:r>
        <w:t xml:space="preserve">   tibia    </w:t>
      </w:r>
      <w:r>
        <w:t xml:space="preserve">   ulna    </w:t>
      </w:r>
      <w:r>
        <w:t xml:space="preserve">   Galvanic    </w:t>
      </w:r>
      <w:r>
        <w:t xml:space="preserve">   Thermolysis    </w:t>
      </w:r>
      <w:r>
        <w:t xml:space="preserve">   flash    </w:t>
      </w:r>
      <w:r>
        <w:t xml:space="preserve">   bone    </w:t>
      </w:r>
      <w:r>
        <w:t xml:space="preserve">   insulated    </w:t>
      </w:r>
      <w:r>
        <w:t xml:space="preserve">   nodules    </w:t>
      </w:r>
      <w:r>
        <w:t xml:space="preserve">   shellac    </w:t>
      </w:r>
      <w:r>
        <w:t xml:space="preserve">   androgens    </w:t>
      </w:r>
      <w:r>
        <w:t xml:space="preserve">   dermis    </w:t>
      </w:r>
      <w:r>
        <w:t xml:space="preserve">   keratosis    </w:t>
      </w:r>
      <w:r>
        <w:t xml:space="preserve">   needles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Poser word search </dc:title>
  <dcterms:created xsi:type="dcterms:W3CDTF">2021-10-11T14:40:49Z</dcterms:created>
  <dcterms:modified xsi:type="dcterms:W3CDTF">2021-10-11T14:40:49Z</dcterms:modified>
</cp:coreProperties>
</file>