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Queenston Heights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Américains    </w:t>
      </w:r>
      <w:r>
        <w:t xml:space="preserve">   bataille    </w:t>
      </w:r>
      <w:r>
        <w:t xml:space="preserve">   bateaux    </w:t>
      </w:r>
      <w:r>
        <w:t xml:space="preserve">   britanniques    </w:t>
      </w:r>
      <w:r>
        <w:t xml:space="preserve">   canon    </w:t>
      </w:r>
      <w:r>
        <w:t xml:space="preserve">   Fort george    </w:t>
      </w:r>
      <w:r>
        <w:t xml:space="preserve">   fusil    </w:t>
      </w:r>
      <w:r>
        <w:t xml:space="preserve">   guerre    </w:t>
      </w:r>
      <w:r>
        <w:t xml:space="preserve">   guerriers mohawk    </w:t>
      </w:r>
      <w:r>
        <w:t xml:space="preserve">   Haut Canada    </w:t>
      </w:r>
      <w:r>
        <w:t xml:space="preserve">   heights    </w:t>
      </w:r>
      <w:r>
        <w:t xml:space="preserve">   Issac brock    </w:t>
      </w:r>
      <w:r>
        <w:t xml:space="preserve">   niagara    </w:t>
      </w:r>
      <w:r>
        <w:t xml:space="preserve">   octobre    </w:t>
      </w:r>
      <w:r>
        <w:t xml:space="preserve">   queenston    </w:t>
      </w:r>
      <w:r>
        <w:t xml:space="preserve">   rivière    </w:t>
      </w:r>
      <w:r>
        <w:t xml:space="preserve">   Smyth    </w:t>
      </w:r>
      <w:r>
        <w:t xml:space="preserve">   soldats    </w:t>
      </w:r>
      <w:r>
        <w:t xml:space="preserve">   van rensselaer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Queenston Heights</dc:title>
  <dcterms:created xsi:type="dcterms:W3CDTF">2021-10-11T15:07:04Z</dcterms:created>
  <dcterms:modified xsi:type="dcterms:W3CDTF">2021-10-11T15:07:04Z</dcterms:modified>
</cp:coreProperties>
</file>