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Radio and telephon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</w:tbl>
    <w:p>
      <w:pPr>
        <w:pStyle w:val="WordBankLarge"/>
      </w:pPr>
      <w:r>
        <w:t xml:space="preserve">   safety equipment    </w:t>
      </w:r>
      <w:r>
        <w:t xml:space="preserve">   weapon    </w:t>
      </w:r>
      <w:r>
        <w:t xml:space="preserve">   two way communication    </w:t>
      </w:r>
      <w:r>
        <w:t xml:space="preserve">   communication device    </w:t>
      </w:r>
      <w:r>
        <w:t xml:space="preserve">   emergency    </w:t>
      </w:r>
      <w:r>
        <w:t xml:space="preserve">   walkie talkie    </w:t>
      </w:r>
      <w:r>
        <w:t xml:space="preserve">   talking    </w:t>
      </w:r>
      <w:r>
        <w:t xml:space="preserve">   listening    </w:t>
      </w:r>
      <w:r>
        <w:t xml:space="preserve">   ten codes    </w:t>
      </w:r>
      <w:r>
        <w:t xml:space="preserve">   turn it on    </w:t>
      </w:r>
      <w:r>
        <w:t xml:space="preserve">   escape    </w:t>
      </w:r>
      <w:r>
        <w:t xml:space="preserve">   fire    </w:t>
      </w:r>
      <w:r>
        <w:t xml:space="preserve">   threat    </w:t>
      </w:r>
      <w:r>
        <w:t xml:space="preserve">   bomb    </w:t>
      </w:r>
      <w:r>
        <w:t xml:space="preserve">   personal information    </w:t>
      </w:r>
      <w:r>
        <w:t xml:space="preserve">   greeting    </w:t>
      </w:r>
      <w:r>
        <w:t xml:space="preserve">   disclosed information    </w:t>
      </w:r>
      <w:r>
        <w:t xml:space="preserve">   tone    </w:t>
      </w:r>
      <w:r>
        <w:t xml:space="preserve">   voice    </w:t>
      </w:r>
      <w:r>
        <w:t xml:space="preserve">   telephone    </w:t>
      </w:r>
      <w:r>
        <w:t xml:space="preserve">   radio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 and telephon</dc:title>
  <dcterms:created xsi:type="dcterms:W3CDTF">2021-10-11T15:11:07Z</dcterms:created>
  <dcterms:modified xsi:type="dcterms:W3CDTF">2021-10-11T15:11:07Z</dcterms:modified>
</cp:coreProperties>
</file>