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Bird and Robin Close Read</w:t>
      </w:r>
    </w:p>
    <w:p>
      <w:pPr>
        <w:pStyle w:val="Questions"/>
      </w:pPr>
      <w:r>
        <w:t xml:space="preserve">1. ABORNIW IRBD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UAEITGF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SEHNGIVRI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YTMH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ECRBGIE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MASPW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SOLRYIDW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EOTLLFAK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BORNI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VLEI ACLO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LEABZ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CCERODSH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Rainbow Bird    </w:t>
      </w:r>
      <w:r>
        <w:t xml:space="preserve">   Fatigue    </w:t>
      </w:r>
      <w:r>
        <w:t xml:space="preserve">   Shivering    </w:t>
      </w:r>
      <w:r>
        <w:t xml:space="preserve">   Myth    </w:t>
      </w:r>
      <w:r>
        <w:t xml:space="preserve">   Iceberg    </w:t>
      </w:r>
      <w:r>
        <w:t xml:space="preserve">   Swamp    </w:t>
      </w:r>
      <w:r>
        <w:t xml:space="preserve">   Drowsily    </w:t>
      </w:r>
      <w:r>
        <w:t xml:space="preserve">   Folktale    </w:t>
      </w:r>
      <w:r>
        <w:t xml:space="preserve">   Robin    </w:t>
      </w:r>
      <w:r>
        <w:t xml:space="preserve">   Live Coal    </w:t>
      </w:r>
      <w:r>
        <w:t xml:space="preserve">   Blaze    </w:t>
      </w:r>
      <w:r>
        <w:t xml:space="preserve">   Scorched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Bird and Robin Close Read</dc:title>
  <dcterms:created xsi:type="dcterms:W3CDTF">2021-10-11T15:11:48Z</dcterms:created>
  <dcterms:modified xsi:type="dcterms:W3CDTF">2021-10-11T15:11:48Z</dcterms:modified>
</cp:coreProperties>
</file>