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Recreation and Leisure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Free Time    </w:t>
      </w:r>
      <w:r>
        <w:t xml:space="preserve">   Activity    </w:t>
      </w:r>
      <w:r>
        <w:t xml:space="preserve">   Schedule    </w:t>
      </w:r>
      <w:r>
        <w:t xml:space="preserve">   Invitation    </w:t>
      </w:r>
      <w:r>
        <w:t xml:space="preserve">   Reservation    </w:t>
      </w:r>
      <w:r>
        <w:t xml:space="preserve">   Spiritual    </w:t>
      </w:r>
      <w:r>
        <w:t xml:space="preserve">   Relaxation    </w:t>
      </w:r>
      <w:r>
        <w:t xml:space="preserve">   Cognitive    </w:t>
      </w:r>
      <w:r>
        <w:t xml:space="preserve">   Creative    </w:t>
      </w:r>
      <w:r>
        <w:t xml:space="preserve">   Physical    </w:t>
      </w:r>
      <w:r>
        <w:t xml:space="preserve">   Social    </w:t>
      </w:r>
      <w:r>
        <w:t xml:space="preserve">   Leisure    </w:t>
      </w:r>
      <w:r>
        <w:t xml:space="preserve">   Recreation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 and Leisure</dc:title>
  <dcterms:created xsi:type="dcterms:W3CDTF">2021-10-11T15:18:30Z</dcterms:created>
  <dcterms:modified xsi:type="dcterms:W3CDTF">2021-10-11T15:18:30Z</dcterms:modified>
</cp:coreProperties>
</file>