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Reopening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sanitize    </w:t>
      </w:r>
      <w:r>
        <w:t xml:space="preserve">   cashless    </w:t>
      </w:r>
      <w:r>
        <w:t xml:space="preserve">   washhands    </w:t>
      </w:r>
      <w:r>
        <w:t xml:space="preserve">   sixfeet    </w:t>
      </w:r>
      <w:r>
        <w:t xml:space="preserve">   facemask    </w:t>
      </w:r>
      <w:r>
        <w:t xml:space="preserve">   sorethroat    </w:t>
      </w:r>
      <w:r>
        <w:t xml:space="preserve">   headache    </w:t>
      </w:r>
      <w:r>
        <w:t xml:space="preserve">   chills    </w:t>
      </w:r>
      <w:r>
        <w:t xml:space="preserve">   fever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Reopening</dc:title>
  <dcterms:created xsi:type="dcterms:W3CDTF">2021-10-11T15:27:20Z</dcterms:created>
  <dcterms:modified xsi:type="dcterms:W3CDTF">2021-10-11T15:27:20Z</dcterms:modified>
</cp:coreProperties>
</file>