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Riboflavin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Carbohydrates    </w:t>
      </w:r>
      <w:r>
        <w:t xml:space="preserve">   Energy    </w:t>
      </w:r>
      <w:r>
        <w:t xml:space="preserve">   Protein    </w:t>
      </w:r>
      <w:r>
        <w:t xml:space="preserve">   Metabolism    </w:t>
      </w:r>
      <w:r>
        <w:t xml:space="preserve">   Nutrients    </w:t>
      </w:r>
      <w:r>
        <w:t xml:space="preserve">   Yogurt    </w:t>
      </w:r>
      <w:r>
        <w:t xml:space="preserve">   Hyperemia    </w:t>
      </w:r>
      <w:r>
        <w:t xml:space="preserve">   Rare    </w:t>
      </w:r>
      <w:r>
        <w:t xml:space="preserve">   Milk    </w:t>
      </w:r>
      <w:r>
        <w:t xml:space="preserve">   Food    </w:t>
      </w:r>
      <w:r>
        <w:t xml:space="preserve">   Amino Acids    </w:t>
      </w:r>
      <w:r>
        <w:t xml:space="preserve">   Homo cysteine    </w:t>
      </w:r>
      <w:r>
        <w:t xml:space="preserve">   Development    </w:t>
      </w:r>
      <w:r>
        <w:t xml:space="preserve">   Growth    </w:t>
      </w:r>
      <w:r>
        <w:t xml:space="preserve">   Dietary Supplement    </w:t>
      </w:r>
      <w:r>
        <w:t xml:space="preserve">   Water Soluble    </w:t>
      </w:r>
      <w:r>
        <w:t xml:space="preserve">   Vitamin B2    </w:t>
      </w:r>
      <w:r>
        <w:t xml:space="preserve">   Riboflavin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Riboflavin</dc:title>
  <dcterms:created xsi:type="dcterms:W3CDTF">2021-10-12T20:53:12Z</dcterms:created>
  <dcterms:modified xsi:type="dcterms:W3CDTF">2021-10-12T20:53:12Z</dcterms:modified>
</cp:coreProperties>
</file>