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VENGEANCE    </w:t>
      </w:r>
      <w:r>
        <w:t xml:space="preserve">   PRAYER    </w:t>
      </w:r>
      <w:r>
        <w:t xml:space="preserve">   HARMONY    </w:t>
      </w:r>
      <w:r>
        <w:t xml:space="preserve">   LOVE    </w:t>
      </w:r>
      <w:r>
        <w:t xml:space="preserve">   GIFTS    </w:t>
      </w:r>
      <w:r>
        <w:t xml:space="preserve">   ONE BODY    </w:t>
      </w:r>
      <w:r>
        <w:t xml:space="preserve">   RENEWAL    </w:t>
      </w:r>
      <w:r>
        <w:t xml:space="preserve">   GOD    </w:t>
      </w:r>
      <w:r>
        <w:t xml:space="preserve">   TRANSFORMED    </w:t>
      </w:r>
      <w:r>
        <w:t xml:space="preserve">   CONFORMED    </w:t>
      </w:r>
      <w:r>
        <w:t xml:space="preserve">   HOLY    </w:t>
      </w:r>
      <w:r>
        <w:t xml:space="preserve">   LIVING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12</dc:title>
  <dcterms:created xsi:type="dcterms:W3CDTF">2021-10-11T15:43:13Z</dcterms:created>
  <dcterms:modified xsi:type="dcterms:W3CDTF">2021-10-11T15:43:13Z</dcterms:modified>
</cp:coreProperties>
</file>