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SONGHAI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salt    </w:t>
      </w:r>
      <w:r>
        <w:t xml:space="preserve">   empire    </w:t>
      </w:r>
      <w:r>
        <w:t xml:space="preserve">   agriculture    </w:t>
      </w:r>
      <w:r>
        <w:t xml:space="preserve">   civil war    </w:t>
      </w:r>
      <w:r>
        <w:t xml:space="preserve">   beliefes    </w:t>
      </w:r>
      <w:r>
        <w:t xml:space="preserve">   trade    </w:t>
      </w:r>
      <w:r>
        <w:t xml:space="preserve">   islam    </w:t>
      </w:r>
      <w:r>
        <w:t xml:space="preserve">   timbuktu    </w:t>
      </w:r>
      <w:r>
        <w:t xml:space="preserve">   gao    </w:t>
      </w:r>
      <w:r>
        <w:t xml:space="preserve">   niger river    </w:t>
      </w:r>
      <w:r>
        <w:t xml:space="preserve">   Sorko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SONGHAI</dc:title>
  <dcterms:created xsi:type="dcterms:W3CDTF">2021-10-11T17:02:21Z</dcterms:created>
  <dcterms:modified xsi:type="dcterms:W3CDTF">2021-10-11T17:02:21Z</dcterms:modified>
</cp:coreProperties>
</file>